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F9E" w:rsidRDefault="00FE1F9E" w:rsidP="00FE1F9E">
      <w:pPr>
        <w:pStyle w:val="a3"/>
        <w:shd w:val="clear" w:color="auto" w:fill="FAFAFA"/>
        <w:spacing w:before="0" w:beforeAutospacing="0" w:after="0" w:afterAutospacing="0" w:line="390" w:lineRule="atLeast"/>
        <w:textAlignment w:val="baseline"/>
        <w:rPr>
          <w:rFonts w:ascii="Simsun" w:hAnsi="Simsun"/>
          <w:color w:val="000000"/>
          <w:sz w:val="21"/>
          <w:szCs w:val="21"/>
        </w:rPr>
      </w:pPr>
      <w:r>
        <w:rPr>
          <w:rStyle w:val="a4"/>
          <w:rFonts w:ascii="Simsun" w:hAnsi="Simsun"/>
          <w:color w:val="000000"/>
          <w:sz w:val="21"/>
          <w:szCs w:val="21"/>
          <w:bdr w:val="none" w:sz="0" w:space="0" w:color="auto" w:frame="1"/>
        </w:rPr>
        <w:t>软件售后服务承诺书</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【范文一】</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为做好</w:t>
      </w:r>
      <w:r>
        <w:rPr>
          <w:rFonts w:ascii="Simsun" w:hAnsi="Simsun"/>
          <w:color w:val="000000"/>
          <w:sz w:val="21"/>
          <w:szCs w:val="21"/>
        </w:rPr>
        <w:t>“</w:t>
      </w:r>
      <w:r>
        <w:rPr>
          <w:rFonts w:ascii="Simsun" w:hAnsi="Simsun"/>
          <w:color w:val="000000"/>
          <w:sz w:val="21"/>
          <w:szCs w:val="21"/>
        </w:rPr>
        <w:t>民航西南地区管理局搬迁办公区工程网络系统服务器及存储设备</w:t>
      </w:r>
      <w:r>
        <w:rPr>
          <w:rFonts w:ascii="Simsun" w:hAnsi="Simsun"/>
          <w:color w:val="000000"/>
          <w:sz w:val="21"/>
          <w:szCs w:val="21"/>
        </w:rPr>
        <w:t xml:space="preserve"> ”</w:t>
      </w:r>
      <w:r>
        <w:rPr>
          <w:rFonts w:ascii="Simsun" w:hAnsi="Simsun"/>
          <w:color w:val="000000"/>
          <w:sz w:val="21"/>
          <w:szCs w:val="21"/>
        </w:rPr>
        <w:t>项目验收、系统集成、系统调试和系统试运行工作，我公司须按本《售后服务承诺书》规定的各项条款对本项目提供相关的技术支持及服务。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一、总则</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我公司针对本项目通过以下形式向用户提供技术支持</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现场维护和技术支持，在接到故障通知后，将在</w:t>
      </w:r>
      <w:r>
        <w:rPr>
          <w:rFonts w:ascii="Simsun" w:hAnsi="Simsun"/>
          <w:color w:val="000000"/>
          <w:sz w:val="21"/>
          <w:szCs w:val="21"/>
        </w:rPr>
        <w:t>2</w:t>
      </w:r>
      <w:r>
        <w:rPr>
          <w:rFonts w:ascii="Simsun" w:hAnsi="Simsun"/>
          <w:color w:val="000000"/>
          <w:sz w:val="21"/>
          <w:szCs w:val="21"/>
        </w:rPr>
        <w:t>小时内作出响应，并及时安排工程师根据情况进行排除，包括远程调试和现场支援，根据用户需求</w:t>
      </w:r>
      <w:r>
        <w:rPr>
          <w:rFonts w:ascii="Simsun" w:hAnsi="Simsun"/>
          <w:color w:val="000000"/>
          <w:sz w:val="21"/>
          <w:szCs w:val="21"/>
        </w:rPr>
        <w:t>8</w:t>
      </w:r>
      <w:r>
        <w:rPr>
          <w:rFonts w:ascii="Simsun" w:hAnsi="Simsun"/>
          <w:color w:val="000000"/>
          <w:sz w:val="21"/>
          <w:szCs w:val="21"/>
        </w:rPr>
        <w:t>个小时到达故障现场，工程师会在修复过程中进行技术介绍和指导。</w:t>
      </w:r>
    </w:p>
    <w:p w:rsidR="00FE1F9E" w:rsidRDefault="00FE1F9E" w:rsidP="00FE1F9E">
      <w:pPr>
        <w:pStyle w:val="a3"/>
        <w:shd w:val="clear" w:color="auto" w:fill="FAFAFA"/>
        <w:spacing w:before="0" w:beforeAutospacing="0" w:after="0"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通过往来邮件、电话、传真，解答用户在使用中碰到的技术</w:t>
      </w:r>
      <w:hyperlink r:id="rId4" w:tgtFrame="_blank" w:history="1">
        <w:r>
          <w:rPr>
            <w:rStyle w:val="a5"/>
            <w:rFonts w:ascii="Simsun" w:hAnsi="Simsun"/>
            <w:color w:val="000000"/>
            <w:sz w:val="21"/>
            <w:szCs w:val="21"/>
            <w:u w:val="none"/>
            <w:bdr w:val="none" w:sz="0" w:space="0" w:color="auto" w:frame="1"/>
          </w:rPr>
          <w:t>问题</w:t>
        </w:r>
      </w:hyperlink>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3) </w:t>
      </w:r>
      <w:r>
        <w:rPr>
          <w:rFonts w:ascii="Simsun" w:hAnsi="Simsun"/>
          <w:color w:val="000000"/>
          <w:sz w:val="21"/>
          <w:szCs w:val="21"/>
        </w:rPr>
        <w:t>在保修期内定期访问用户，了解使用情况并对系统进行维护。</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4) </w:t>
      </w:r>
      <w:r>
        <w:rPr>
          <w:rFonts w:ascii="Simsun" w:hAnsi="Simsun"/>
          <w:color w:val="000000"/>
          <w:sz w:val="21"/>
          <w:szCs w:val="21"/>
        </w:rPr>
        <w:t>用户可通过</w:t>
      </w:r>
      <w:r>
        <w:rPr>
          <w:rFonts w:ascii="Simsun" w:hAnsi="Simsun"/>
          <w:color w:val="000000"/>
          <w:sz w:val="21"/>
          <w:szCs w:val="21"/>
        </w:rPr>
        <w:t>Internet,</w:t>
      </w:r>
      <w:r>
        <w:rPr>
          <w:rFonts w:ascii="Simsun" w:hAnsi="Simsun"/>
          <w:color w:val="000000"/>
          <w:sz w:val="21"/>
          <w:szCs w:val="21"/>
        </w:rPr>
        <w:t>与公司技术人员进行交流。</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我公司承诺提供以下系统服务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我公司承诺本项目中所使用的</w:t>
      </w:r>
      <w:r>
        <w:rPr>
          <w:rFonts w:ascii="Simsun" w:hAnsi="Simsun"/>
          <w:color w:val="000000"/>
          <w:sz w:val="21"/>
          <w:szCs w:val="21"/>
        </w:rPr>
        <w:t>IBM</w:t>
      </w:r>
      <w:r>
        <w:rPr>
          <w:rFonts w:ascii="Simsun" w:hAnsi="Simsun"/>
          <w:color w:val="000000"/>
          <w:sz w:val="21"/>
          <w:szCs w:val="21"/>
        </w:rPr>
        <w:t>设备均享受</w:t>
      </w:r>
      <w:r>
        <w:rPr>
          <w:rFonts w:ascii="Simsun" w:hAnsi="Simsun"/>
          <w:color w:val="000000"/>
          <w:sz w:val="21"/>
          <w:szCs w:val="21"/>
        </w:rPr>
        <w:t>IBM</w:t>
      </w:r>
      <w:r>
        <w:rPr>
          <w:rFonts w:ascii="Simsun" w:hAnsi="Simsun"/>
          <w:color w:val="000000"/>
          <w:sz w:val="21"/>
          <w:szCs w:val="21"/>
        </w:rPr>
        <w:t>厂家提供三年免费质保，并享受</w:t>
      </w:r>
      <w:r>
        <w:rPr>
          <w:rFonts w:ascii="Simsun" w:hAnsi="Simsun"/>
          <w:color w:val="000000"/>
          <w:sz w:val="21"/>
          <w:szCs w:val="21"/>
        </w:rPr>
        <w:t>IBM</w:t>
      </w:r>
      <w:r>
        <w:rPr>
          <w:rFonts w:ascii="Simsun" w:hAnsi="Simsun"/>
          <w:color w:val="000000"/>
          <w:sz w:val="21"/>
          <w:szCs w:val="21"/>
        </w:rPr>
        <w:t>厂家提供</w:t>
      </w:r>
      <w:r>
        <w:rPr>
          <w:rFonts w:ascii="Simsun" w:hAnsi="Simsun"/>
          <w:color w:val="000000"/>
          <w:sz w:val="21"/>
          <w:szCs w:val="21"/>
        </w:rPr>
        <w:t>7×24</w:t>
      </w:r>
      <w:r>
        <w:rPr>
          <w:rFonts w:ascii="Simsun" w:hAnsi="Simsun"/>
          <w:color w:val="000000"/>
          <w:sz w:val="21"/>
          <w:szCs w:val="21"/>
        </w:rPr>
        <w:t>小时售后服务。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我公司为本项目提供系统所必须的易损件、消耗件、工具等，并对所有硬件提供三年免费保修服务，保修期从系统安装完毕，验收合格之日起。</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3) </w:t>
      </w:r>
      <w:r>
        <w:rPr>
          <w:rFonts w:ascii="Simsun" w:hAnsi="Simsun"/>
          <w:color w:val="000000"/>
          <w:sz w:val="21"/>
          <w:szCs w:val="21"/>
        </w:rPr>
        <w:t>保修期满后，我公司将继续提供五年的技术服务和产品支持服务，在服务中所产生的开销只收取成本费。</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二、设备技术支持服务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产品交付</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到货验收</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货到之后，我公司相关人员到达现场，向用户出示</w:t>
      </w:r>
      <w:r>
        <w:rPr>
          <w:rFonts w:ascii="Simsun" w:hAnsi="Simsun"/>
          <w:color w:val="000000"/>
          <w:sz w:val="21"/>
          <w:szCs w:val="21"/>
        </w:rPr>
        <w:t>IBM</w:t>
      </w:r>
      <w:r>
        <w:rPr>
          <w:rFonts w:ascii="Simsun" w:hAnsi="Simsun"/>
          <w:color w:val="000000"/>
          <w:sz w:val="21"/>
          <w:szCs w:val="21"/>
        </w:rPr>
        <w:t>设备厂家供货证明同时与用户共同验收，以保证货物与订单数量、规格一致。同时邀请</w:t>
      </w:r>
      <w:r>
        <w:rPr>
          <w:rFonts w:ascii="Simsun" w:hAnsi="Simsun"/>
          <w:color w:val="000000"/>
          <w:sz w:val="21"/>
          <w:szCs w:val="21"/>
        </w:rPr>
        <w:t>IBM</w:t>
      </w:r>
      <w:r>
        <w:rPr>
          <w:rFonts w:ascii="Simsun" w:hAnsi="Simsun"/>
          <w:color w:val="000000"/>
          <w:sz w:val="21"/>
          <w:szCs w:val="21"/>
        </w:rPr>
        <w:t>厂家成都分公司相关人员到场参与验收工作</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产品的安装与调试指导</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lastRenderedPageBreak/>
        <w:t>我公司负责所提供产品的安装调试的指导工作，并负责与产品生产厂商的协调工作。</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质保期内的技术支持服务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我公司负责设备在质保期内的设备质量性能免费服务，对设备的质量问题</w:t>
      </w:r>
      <w:r>
        <w:rPr>
          <w:rFonts w:ascii="Simsun" w:hAnsi="Simsun"/>
          <w:color w:val="000000"/>
          <w:sz w:val="21"/>
          <w:szCs w:val="21"/>
        </w:rPr>
        <w:t>(</w:t>
      </w:r>
      <w:r>
        <w:rPr>
          <w:rFonts w:ascii="Simsun" w:hAnsi="Simsun"/>
          <w:color w:val="000000"/>
          <w:sz w:val="21"/>
          <w:szCs w:val="21"/>
        </w:rPr>
        <w:t>其中使用方人为损坏因素除外</w:t>
      </w:r>
      <w:r>
        <w:rPr>
          <w:rFonts w:ascii="Simsun" w:hAnsi="Simsun"/>
          <w:color w:val="000000"/>
          <w:sz w:val="21"/>
          <w:szCs w:val="21"/>
        </w:rPr>
        <w:t>)</w:t>
      </w:r>
      <w:r>
        <w:rPr>
          <w:rFonts w:ascii="Simsun" w:hAnsi="Simsun"/>
          <w:color w:val="000000"/>
          <w:sz w:val="21"/>
          <w:szCs w:val="21"/>
        </w:rPr>
        <w:t>无偿维修或更换。我公司提供</w:t>
      </w:r>
      <w:r>
        <w:rPr>
          <w:rFonts w:ascii="Simsun" w:hAnsi="Simsun"/>
          <w:color w:val="000000"/>
          <w:sz w:val="21"/>
          <w:szCs w:val="21"/>
        </w:rPr>
        <w:t>“7×24</w:t>
      </w:r>
      <w:r>
        <w:rPr>
          <w:rFonts w:ascii="Simsun" w:hAnsi="Simsun"/>
          <w:color w:val="000000"/>
          <w:sz w:val="21"/>
          <w:szCs w:val="21"/>
        </w:rPr>
        <w:t>小时电话支持服务</w:t>
      </w:r>
      <w:r>
        <w:rPr>
          <w:rFonts w:ascii="Simsun" w:hAnsi="Simsun"/>
          <w:color w:val="000000"/>
          <w:sz w:val="21"/>
          <w:szCs w:val="21"/>
        </w:rPr>
        <w:t>”</w:t>
      </w:r>
      <w:r>
        <w:rPr>
          <w:rFonts w:ascii="Simsun" w:hAnsi="Simsun"/>
          <w:color w:val="000000"/>
          <w:sz w:val="21"/>
          <w:szCs w:val="21"/>
        </w:rPr>
        <w:t>，及时派遣技术人员修理损坏的设备。</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质保期内，定期派技术人员到使用单位有关部门了解设备使用情况，处理发现的问题。</w:t>
      </w:r>
      <w:r>
        <w:rPr>
          <w:rFonts w:ascii="Simsun" w:hAnsi="Simsun"/>
          <w:color w:val="000000"/>
          <w:sz w:val="21"/>
          <w:szCs w:val="21"/>
        </w:rPr>
        <w:t xml:space="preserve"> 3.</w:t>
      </w:r>
      <w:r>
        <w:rPr>
          <w:rFonts w:ascii="Simsun" w:hAnsi="Simsun"/>
          <w:color w:val="000000"/>
          <w:sz w:val="21"/>
          <w:szCs w:val="21"/>
        </w:rPr>
        <w:t>质保期后的技术支持服务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质保期满后，继续负责系统设备的维修和技术支持，并提供优质迅速的服务。质保期满后的维修和技术支持服务仅收取成本费。</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三、响应时间及方式</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乙方负责供货后对设备安装进行指导，指导甲方的专门安装组和专人的安装工作，并提供</w:t>
      </w:r>
      <w:r>
        <w:rPr>
          <w:rFonts w:ascii="Simsun" w:hAnsi="Simsun"/>
          <w:color w:val="000000"/>
          <w:sz w:val="21"/>
          <w:szCs w:val="21"/>
        </w:rPr>
        <w:t>24</w:t>
      </w:r>
      <w:r>
        <w:rPr>
          <w:rFonts w:ascii="Simsun" w:hAnsi="Simsun"/>
          <w:color w:val="000000"/>
          <w:sz w:val="21"/>
          <w:szCs w:val="21"/>
        </w:rPr>
        <w:t>小电话技术支持服务。我公司承诺在收到甲方故障报修通知后</w:t>
      </w:r>
      <w:r>
        <w:rPr>
          <w:rFonts w:ascii="Simsun" w:hAnsi="Simsun"/>
          <w:color w:val="000000"/>
          <w:sz w:val="21"/>
          <w:szCs w:val="21"/>
        </w:rPr>
        <w:t>2</w:t>
      </w:r>
      <w:r>
        <w:rPr>
          <w:rFonts w:ascii="Simsun" w:hAnsi="Simsun"/>
          <w:color w:val="000000"/>
          <w:sz w:val="21"/>
          <w:szCs w:val="21"/>
        </w:rPr>
        <w:t>小时内做出响应，</w:t>
      </w:r>
      <w:r>
        <w:rPr>
          <w:rFonts w:ascii="Simsun" w:hAnsi="Simsun"/>
          <w:color w:val="000000"/>
          <w:sz w:val="21"/>
          <w:szCs w:val="21"/>
        </w:rPr>
        <w:t>8</w:t>
      </w:r>
      <w:r>
        <w:rPr>
          <w:rFonts w:ascii="Simsun" w:hAnsi="Simsun"/>
          <w:color w:val="000000"/>
          <w:sz w:val="21"/>
          <w:szCs w:val="21"/>
        </w:rPr>
        <w:t>小时内到达用户现场并解决问题</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关键问题</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描述：</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任何影响系统运行，造成业务中断的问题。</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支持方式：</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工程师立即前往故障地点，解决问题或提出故障原因</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故障排除后，以电子文档和书面的形式向用户方提供详细的故障报告，包括故障原因、故障排除方法等。</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重要问题</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描述：</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任何影响系统运行，但未造成业务中断的问题。如系统配置不当等问题。</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支持方式：</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lastRenderedPageBreak/>
        <w:t xml:space="preserve">1) </w:t>
      </w:r>
      <w:r>
        <w:rPr>
          <w:rFonts w:ascii="Simsun" w:hAnsi="Simsun"/>
          <w:color w:val="000000"/>
          <w:sz w:val="21"/>
          <w:szCs w:val="21"/>
        </w:rPr>
        <w:t>如果对影响系统运行的原因了如指掌且用户又能在工程师的指导下解决问题的话，立即电话支持，解决用户问题</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对于需要亲临现场解决的问题，工程师将及时到达现场，使应用系统达到最佳使用状态</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3) </w:t>
      </w:r>
      <w:r>
        <w:rPr>
          <w:rFonts w:ascii="Simsun" w:hAnsi="Simsun"/>
          <w:color w:val="000000"/>
          <w:sz w:val="21"/>
          <w:szCs w:val="21"/>
        </w:rPr>
        <w:t>故障排除后，公司将以电子文档和书面的形式向用户提供详细的故障报告，包括故障原因、故障排除方法等。</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3.</w:t>
      </w:r>
      <w:r>
        <w:rPr>
          <w:rFonts w:ascii="Simsun" w:hAnsi="Simsun"/>
          <w:color w:val="000000"/>
          <w:sz w:val="21"/>
          <w:szCs w:val="21"/>
        </w:rPr>
        <w:t>普通问题</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描述：</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不影响系统运行，只是调整参数，增加功能等问题。</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支持方式：</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对于需要亲临现场解决的问题，立即响应并安排工程师尽快前往故障地点解</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决问题。</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不需要亲临现场解决的问题，</w:t>
      </w:r>
      <w:r>
        <w:rPr>
          <w:rFonts w:ascii="Simsun" w:hAnsi="Simsun"/>
          <w:color w:val="000000"/>
          <w:sz w:val="21"/>
          <w:szCs w:val="21"/>
        </w:rPr>
        <w:t>2</w:t>
      </w:r>
      <w:r>
        <w:rPr>
          <w:rFonts w:ascii="Simsun" w:hAnsi="Simsun"/>
          <w:color w:val="000000"/>
          <w:sz w:val="21"/>
          <w:szCs w:val="21"/>
        </w:rPr>
        <w:t>小时内响应，并提供全程电话技术支持服务，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故障排除后，公司将以电子文档和书面的形式向用户方提供详细报告。</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四、培训</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培训要求</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对项目部门指定人员进行培训，且在项目部门指定人员无疑问，能独自操作后签字确认方可认为指导结束。</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提供必要的书面培训资料。</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培训内容</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对系统进行安装、调试、运行、测试、诊断、维护、管理</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了解设备拓扑结构和运行机制</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3) </w:t>
      </w:r>
      <w:r>
        <w:rPr>
          <w:rFonts w:ascii="Simsun" w:hAnsi="Simsun"/>
          <w:color w:val="000000"/>
          <w:sz w:val="21"/>
          <w:szCs w:val="21"/>
        </w:rPr>
        <w:t>掌握每个设备前面板显示灯的意义</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4) </w:t>
      </w:r>
      <w:r>
        <w:rPr>
          <w:rFonts w:ascii="Simsun" w:hAnsi="Simsun"/>
          <w:color w:val="000000"/>
          <w:sz w:val="21"/>
          <w:szCs w:val="21"/>
        </w:rPr>
        <w:t>熟悉所有设备的启动和关机</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5) </w:t>
      </w:r>
      <w:r>
        <w:rPr>
          <w:rFonts w:ascii="Simsun" w:hAnsi="Simsun"/>
          <w:color w:val="000000"/>
          <w:sz w:val="21"/>
          <w:szCs w:val="21"/>
        </w:rPr>
        <w:t>执行设备的一线诊断，排除故障和采取适当的行动</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lastRenderedPageBreak/>
        <w:t xml:space="preserve">6) </w:t>
      </w:r>
      <w:r>
        <w:rPr>
          <w:rFonts w:ascii="Simsun" w:hAnsi="Simsun"/>
          <w:color w:val="000000"/>
          <w:sz w:val="21"/>
          <w:szCs w:val="21"/>
        </w:rPr>
        <w:t>归档并向相关人员汇报设备问题，避免将来再次出现</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五、其他</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用户可同时享受我公司提供的售后服务承诺与厂家在中国的标准保修服务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承诺。</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我公司所提供的服务与</w:t>
      </w:r>
      <w:r>
        <w:rPr>
          <w:rFonts w:ascii="Simsun" w:hAnsi="Simsun"/>
          <w:color w:val="000000"/>
          <w:sz w:val="21"/>
          <w:szCs w:val="21"/>
        </w:rPr>
        <w:t>IBM</w:t>
      </w:r>
      <w:r>
        <w:rPr>
          <w:rFonts w:ascii="Simsun" w:hAnsi="Simsun"/>
          <w:color w:val="000000"/>
          <w:sz w:val="21"/>
          <w:szCs w:val="21"/>
        </w:rPr>
        <w:t>原厂的标准保修服务互为补充，如两服务承诺有</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冲突时用户可优先选择更为有利的一方的服务。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公司名称</w:t>
      </w:r>
      <w:r>
        <w:rPr>
          <w:rFonts w:ascii="Simsun" w:hAnsi="Simsun"/>
          <w:color w:val="000000"/>
          <w:sz w:val="21"/>
          <w:szCs w:val="21"/>
        </w:rPr>
        <w:t>: XXXXX</w:t>
      </w:r>
      <w:r>
        <w:rPr>
          <w:rFonts w:ascii="Simsun" w:hAnsi="Simsun"/>
          <w:color w:val="000000"/>
          <w:sz w:val="21"/>
          <w:szCs w:val="21"/>
        </w:rPr>
        <w:t>科技有限公司</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授权代表签字：</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日期</w:t>
      </w:r>
      <w:r>
        <w:rPr>
          <w:rFonts w:ascii="Simsun" w:hAnsi="Simsun"/>
          <w:color w:val="000000"/>
          <w:sz w:val="21"/>
          <w:szCs w:val="21"/>
        </w:rPr>
        <w:t>: 20XX-12-14</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【范文二】</w:t>
      </w:r>
      <w:r>
        <w:rPr>
          <w:rFonts w:ascii="Simsun" w:hAnsi="Simsun"/>
          <w:color w:val="000000"/>
          <w:sz w:val="21"/>
          <w:szCs w:val="21"/>
        </w:rPr>
        <w:t> </w:t>
      </w:r>
      <w:r>
        <w:rPr>
          <w:rFonts w:ascii="Simsun" w:hAnsi="Simsun"/>
          <w:color w:val="000000"/>
          <w:sz w:val="21"/>
          <w:szCs w:val="21"/>
        </w:rPr>
        <w:br/>
      </w:r>
      <w:r>
        <w:rPr>
          <w:rFonts w:ascii="Simsun" w:hAnsi="Simsun"/>
          <w:color w:val="000000"/>
          <w:sz w:val="21"/>
          <w:szCs w:val="21"/>
        </w:rPr>
        <w:t>为了更好地服务于广大用户，让用户投资建设的系统安全无忧、购买的设备物有所值，我公司提供售前的技术咨询、设备选型、解决方案，从系统的选型规划中以确保商品的质量性能、供货时间、服务保障以及设备在保修期内、保修期外的技术支持、维修维护和技术培训做出如下的规划和承诺：</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一、售后服务保证：</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、负责将用户所订购的设备免费安装、调试直至正常运行</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、在安装现场免费为用户提供基本操作、日常保养的培训服务</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3</w:t>
      </w:r>
      <w:r>
        <w:rPr>
          <w:rFonts w:ascii="Simsun" w:hAnsi="Simsun"/>
          <w:color w:val="000000"/>
          <w:sz w:val="21"/>
          <w:szCs w:val="21"/>
        </w:rPr>
        <w:t>、自设备验收合格之日起按原厂家标准保修条例对本项目的设备提供保修服务</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4</w:t>
      </w:r>
      <w:r>
        <w:rPr>
          <w:rFonts w:ascii="Simsun" w:hAnsi="Simsun"/>
          <w:color w:val="000000"/>
          <w:sz w:val="21"/>
          <w:szCs w:val="21"/>
        </w:rPr>
        <w:t>、免费将原厂家标准保修服务提升为上门保修服务</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5</w:t>
      </w:r>
      <w:r>
        <w:rPr>
          <w:rFonts w:ascii="Simsun" w:hAnsi="Simsun"/>
          <w:color w:val="000000"/>
          <w:sz w:val="21"/>
          <w:szCs w:val="21"/>
        </w:rPr>
        <w:t>、免费将原厂家标准保修服务提升为终身保修服务，保修期外的设备仅按成本价收取故障配件费，免人工费</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6</w:t>
      </w:r>
      <w:r>
        <w:rPr>
          <w:rFonts w:ascii="Simsun" w:hAnsi="Simsun"/>
          <w:color w:val="000000"/>
          <w:sz w:val="21"/>
          <w:szCs w:val="21"/>
        </w:rPr>
        <w:t>、服务响应时间为</w:t>
      </w:r>
      <w:r>
        <w:rPr>
          <w:rFonts w:ascii="Simsun" w:hAnsi="Simsun"/>
          <w:color w:val="000000"/>
          <w:sz w:val="21"/>
          <w:szCs w:val="21"/>
        </w:rPr>
        <w:t>4-8</w:t>
      </w:r>
      <w:r>
        <w:rPr>
          <w:rFonts w:ascii="Simsun" w:hAnsi="Simsun"/>
          <w:color w:val="000000"/>
          <w:sz w:val="21"/>
          <w:szCs w:val="21"/>
        </w:rPr>
        <w:t>小时，法定工作日内，吴江市区用户</w:t>
      </w:r>
      <w:r>
        <w:rPr>
          <w:rFonts w:ascii="Simsun" w:hAnsi="Simsun"/>
          <w:color w:val="000000"/>
          <w:sz w:val="21"/>
          <w:szCs w:val="21"/>
        </w:rPr>
        <w:t>4</w:t>
      </w:r>
      <w:r>
        <w:rPr>
          <w:rFonts w:ascii="Simsun" w:hAnsi="Simsun"/>
          <w:color w:val="000000"/>
          <w:sz w:val="21"/>
          <w:szCs w:val="21"/>
        </w:rPr>
        <w:t>小时到达故障现场，市外省内用户第二个工作日到达故障现场</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7</w:t>
      </w:r>
      <w:r>
        <w:rPr>
          <w:rFonts w:ascii="Simsun" w:hAnsi="Simsun"/>
          <w:color w:val="000000"/>
          <w:sz w:val="21"/>
          <w:szCs w:val="21"/>
        </w:rPr>
        <w:t>、免费提供系统及硬件设备升级的技术咨询</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lastRenderedPageBreak/>
        <w:t>8</w:t>
      </w:r>
      <w:r>
        <w:rPr>
          <w:rFonts w:ascii="Simsun" w:hAnsi="Simsun"/>
          <w:color w:val="000000"/>
          <w:sz w:val="21"/>
          <w:szCs w:val="21"/>
        </w:rPr>
        <w:t>、将定期向用户赠送产品技术相关资料</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9</w:t>
      </w:r>
      <w:r>
        <w:rPr>
          <w:rFonts w:ascii="Simsun" w:hAnsi="Simsun"/>
          <w:color w:val="000000"/>
          <w:sz w:val="21"/>
          <w:szCs w:val="21"/>
        </w:rPr>
        <w:t>、将不定期上门或电话访问用户，了解系统及设备的运行情况，解决用户的问题</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二、技术服务及培训：</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、安装和调试</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1.1</w:t>
      </w:r>
      <w:r>
        <w:rPr>
          <w:rFonts w:ascii="Simsun" w:hAnsi="Simsun"/>
          <w:color w:val="000000"/>
          <w:sz w:val="21"/>
          <w:szCs w:val="21"/>
        </w:rPr>
        <w:t>我公司在本次报价文件中的所有设备产品均为全新原装品牌。</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1.2</w:t>
      </w:r>
      <w:r>
        <w:rPr>
          <w:rFonts w:ascii="Simsun" w:hAnsi="Simsun"/>
          <w:color w:val="000000"/>
          <w:sz w:val="21"/>
          <w:szCs w:val="21"/>
        </w:rPr>
        <w:t>我公司负责将所购设备初验收合格后，送至用户所在地提供所购设备的安装调试。</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1.3</w:t>
      </w:r>
      <w:r>
        <w:rPr>
          <w:rFonts w:ascii="Simsun" w:hAnsi="Simsun"/>
          <w:color w:val="000000"/>
          <w:sz w:val="21"/>
          <w:szCs w:val="21"/>
        </w:rPr>
        <w:t>所购设备安装调试到位后，我公司将组织专人与用户方共同进行质量验收签字。</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、安装及培训</w:t>
      </w:r>
    </w:p>
    <w:p w:rsidR="00FE1F9E" w:rsidRDefault="00FE1F9E" w:rsidP="00FE1F9E">
      <w:pPr>
        <w:pStyle w:val="a3"/>
        <w:shd w:val="clear" w:color="auto" w:fill="FAFAFA"/>
        <w:spacing w:before="0" w:beforeAutospacing="0" w:after="0" w:afterAutospacing="0" w:line="390" w:lineRule="atLeast"/>
        <w:textAlignment w:val="baseline"/>
        <w:rPr>
          <w:rFonts w:ascii="Simsun" w:hAnsi="Simsun"/>
          <w:color w:val="000000"/>
          <w:sz w:val="21"/>
          <w:szCs w:val="21"/>
        </w:rPr>
      </w:pPr>
      <w:r>
        <w:rPr>
          <w:rFonts w:ascii="Simsun" w:hAnsi="Simsun"/>
          <w:color w:val="000000"/>
          <w:sz w:val="21"/>
          <w:szCs w:val="21"/>
        </w:rPr>
        <w:t>2.1</w:t>
      </w:r>
      <w:r>
        <w:rPr>
          <w:rFonts w:ascii="Simsun" w:hAnsi="Simsun"/>
          <w:color w:val="000000"/>
          <w:sz w:val="21"/>
          <w:szCs w:val="21"/>
        </w:rPr>
        <w:t>我公司将按用户的实际要求，负责组织专业技术人员进行所购设备产品安装调试，保证各项安装及培训工作顺利进行。</w:t>
      </w:r>
      <w:r>
        <w:rPr>
          <w:rFonts w:ascii="Simsun" w:hAnsi="Simsun"/>
          <w:color w:val="000000"/>
          <w:sz w:val="21"/>
          <w:szCs w:val="21"/>
          <w:bdr w:val="none" w:sz="0" w:space="0" w:color="auto" w:frame="1"/>
        </w:rPr>
        <w:t>(</w:t>
      </w:r>
      <w:hyperlink r:id="rId5" w:history="1">
        <w:r>
          <w:rPr>
            <w:rStyle w:val="a5"/>
            <w:rFonts w:ascii="Simsun" w:hAnsi="Simsun"/>
            <w:color w:val="000000"/>
            <w:sz w:val="21"/>
            <w:szCs w:val="21"/>
            <w:u w:val="none"/>
            <w:bdr w:val="none" w:sz="0" w:space="0" w:color="auto" w:frame="1"/>
          </w:rPr>
          <w:t>面试网</w:t>
        </w:r>
      </w:hyperlink>
      <w:r>
        <w:rPr>
          <w:rStyle w:val="apple-converted-space"/>
          <w:rFonts w:ascii="Simsun" w:hAnsi="Simsun"/>
          <w:color w:val="000000"/>
          <w:sz w:val="21"/>
          <w:szCs w:val="21"/>
          <w:bdr w:val="none" w:sz="0" w:space="0" w:color="auto" w:frame="1"/>
        </w:rPr>
        <w:t> </w:t>
      </w:r>
      <w:hyperlink r:id="rId6" w:history="1">
        <w:r>
          <w:rPr>
            <w:rStyle w:val="a5"/>
            <w:rFonts w:ascii="Simsun" w:hAnsi="Simsun"/>
            <w:color w:val="000000"/>
            <w:sz w:val="21"/>
            <w:szCs w:val="21"/>
            <w:u w:val="none"/>
            <w:bdr w:val="none" w:sz="0" w:space="0" w:color="auto" w:frame="1"/>
          </w:rPr>
          <w:t>www.mian4.net</w:t>
        </w:r>
      </w:hyperlink>
      <w:r>
        <w:rPr>
          <w:rFonts w:ascii="Simsun" w:hAnsi="Simsun"/>
          <w:color w:val="000000"/>
          <w:sz w:val="21"/>
          <w:szCs w:val="21"/>
          <w:bdr w:val="none" w:sz="0" w:space="0" w:color="auto" w:frame="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2.2</w:t>
      </w:r>
      <w:r>
        <w:rPr>
          <w:rFonts w:ascii="Simsun" w:hAnsi="Simsun"/>
          <w:color w:val="000000"/>
          <w:sz w:val="21"/>
          <w:szCs w:val="21"/>
        </w:rPr>
        <w:t>系统工程师、客户服务工程师、培训讲师上门服务时，将严格遵守用户的规章制度，爱护用户的设备，保守用户的商业机密、技术机密</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三、验收标准：</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1 </w:t>
      </w:r>
      <w:r>
        <w:rPr>
          <w:rFonts w:ascii="Simsun" w:hAnsi="Simsun"/>
          <w:color w:val="000000"/>
          <w:sz w:val="21"/>
          <w:szCs w:val="21"/>
        </w:rPr>
        <w:t>验收方法：所有设备按生产厂家的产品验收标准及合同中的相关条款进行数量及质量的验收。</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2 </w:t>
      </w:r>
      <w:r>
        <w:rPr>
          <w:rFonts w:ascii="Simsun" w:hAnsi="Simsun"/>
          <w:color w:val="000000"/>
          <w:sz w:val="21"/>
          <w:szCs w:val="21"/>
        </w:rPr>
        <w:t>初验收</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货物送至买方安装现场后，由我司和买方共同对货物的数量、基本质量、外包装等进行检查、核对、即初验收。</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xml:space="preserve">3 </w:t>
      </w:r>
      <w:r>
        <w:rPr>
          <w:rFonts w:ascii="Simsun" w:hAnsi="Simsun"/>
          <w:color w:val="000000"/>
          <w:sz w:val="21"/>
          <w:szCs w:val="21"/>
        </w:rPr>
        <w:t>初验收后，根据用户要求进行现场安装及调试，结果应符合使用要求。在此期间，如发现设备质量有问题我司无条件免费更换，直至验收合格交付使用。</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四、质量保证及售后服务承诺：</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我公司质量按厂家标准进行保修，用户无特殊要求的按国家有关规定进行保修，国家无规定，按与用户协商结果保修。保修期内非因操作不当造成需要更换的零配件及设备由我司负责包修、包换。我司所提供的所有设备均按合同承诺的保修范围和时间进行保修。</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保修期结束后，我公司将继续提供售后服务，负责对所提供的设备进行定期维护和修理，不限年份终身服务，仅收取零部件成本费，免收维修费。</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lastRenderedPageBreak/>
        <w:t>3.</w:t>
      </w:r>
      <w:r>
        <w:rPr>
          <w:rFonts w:ascii="Simsun" w:hAnsi="Simsun"/>
          <w:color w:val="000000"/>
          <w:sz w:val="21"/>
          <w:szCs w:val="21"/>
        </w:rPr>
        <w:t>按设备厂家售后服务承诺政策执行</w:t>
      </w:r>
      <w:r>
        <w:rPr>
          <w:rFonts w:ascii="Simsun" w:hAnsi="Simsun"/>
          <w:color w:val="000000"/>
          <w:sz w:val="21"/>
          <w:szCs w:val="21"/>
        </w:rPr>
        <w:t>;</w:t>
      </w:r>
      <w:r>
        <w:rPr>
          <w:rFonts w:ascii="Simsun" w:hAnsi="Simsun"/>
          <w:color w:val="000000"/>
          <w:sz w:val="21"/>
          <w:szCs w:val="21"/>
        </w:rPr>
        <w:t>我公司技服人员上门服务。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4.</w:t>
      </w:r>
      <w:r>
        <w:rPr>
          <w:rFonts w:ascii="Simsun" w:hAnsi="Simsun"/>
          <w:color w:val="000000"/>
          <w:sz w:val="21"/>
          <w:szCs w:val="21"/>
        </w:rPr>
        <w:t>热线咨询服务：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4.1</w:t>
      </w:r>
      <w:r>
        <w:rPr>
          <w:rFonts w:ascii="Simsun" w:hAnsi="Simsun"/>
          <w:color w:val="000000"/>
          <w:sz w:val="21"/>
          <w:szCs w:val="21"/>
        </w:rPr>
        <w:t>当您在使用过程中遇到问题时，欢迎您拨打技术服务热线，由技术工程师为您提供专业服务。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5.</w:t>
      </w:r>
      <w:r>
        <w:rPr>
          <w:rFonts w:ascii="Simsun" w:hAnsi="Simsun"/>
          <w:color w:val="000000"/>
          <w:sz w:val="21"/>
          <w:szCs w:val="21"/>
        </w:rPr>
        <w:t>服务流程：</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5.1</w:t>
      </w:r>
      <w:r>
        <w:rPr>
          <w:rFonts w:ascii="Simsun" w:hAnsi="Simsun"/>
          <w:color w:val="000000"/>
          <w:sz w:val="21"/>
          <w:szCs w:val="21"/>
        </w:rPr>
        <w:t>快速反应：</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客服专员接听电话，通过询问故障情况，快速判断故障类型，将事件分派给相关的技术工程师</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由技术工程师判断故障的大致原因，携带相关配件、软件和工具，在规定时间内迅速到达目的地，排除故障</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5.2</w:t>
      </w:r>
      <w:r>
        <w:rPr>
          <w:rFonts w:ascii="Simsun" w:hAnsi="Simsun"/>
          <w:color w:val="000000"/>
          <w:sz w:val="21"/>
          <w:szCs w:val="21"/>
        </w:rPr>
        <w:t>填写服务报告：</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技术工程师解决故障后，填写服务报告</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服务报告由用户相关负责人确认后，结束现场服务工作</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(3)</w:t>
      </w:r>
      <w:r>
        <w:rPr>
          <w:rFonts w:ascii="Simsun" w:hAnsi="Simsun"/>
          <w:color w:val="000000"/>
          <w:sz w:val="21"/>
          <w:szCs w:val="21"/>
        </w:rPr>
        <w:t>将服务报告交给客服专员</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5.3</w:t>
      </w:r>
      <w:r>
        <w:rPr>
          <w:rFonts w:ascii="Simsun" w:hAnsi="Simsun"/>
          <w:color w:val="000000"/>
          <w:sz w:val="21"/>
          <w:szCs w:val="21"/>
        </w:rPr>
        <w:t>监督和管理售后服务工作：</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客服专员致电用户确认服务完毕并征询服务意见</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客服专员将服务报告录入电脑并存档</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6.</w:t>
      </w:r>
      <w:r>
        <w:rPr>
          <w:rFonts w:ascii="Simsun" w:hAnsi="Simsun"/>
          <w:color w:val="000000"/>
          <w:sz w:val="21"/>
          <w:szCs w:val="21"/>
        </w:rPr>
        <w:t>故障处理后跟踪服务：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6.1</w:t>
      </w:r>
      <w:r>
        <w:rPr>
          <w:rFonts w:ascii="Simsun" w:hAnsi="Simsun"/>
          <w:color w:val="000000"/>
          <w:sz w:val="21"/>
          <w:szCs w:val="21"/>
        </w:rPr>
        <w:t>定期回访客户，询问故障处理后设备运行情况，并做记录存档。</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w:t>
      </w:r>
      <w:r>
        <w:rPr>
          <w:rFonts w:ascii="Simsun" w:hAnsi="Simsun"/>
          <w:color w:val="000000"/>
          <w:sz w:val="21"/>
          <w:szCs w:val="21"/>
        </w:rPr>
        <w:t>顾客至上、服务至上、信誉至上、效率至上</w:t>
      </w:r>
      <w:r>
        <w:rPr>
          <w:rFonts w:ascii="Simsun" w:hAnsi="Simsun"/>
          <w:color w:val="000000"/>
          <w:sz w:val="21"/>
          <w:szCs w:val="21"/>
        </w:rPr>
        <w:t>”</w:t>
      </w:r>
      <w:r>
        <w:rPr>
          <w:rFonts w:ascii="Simsun" w:hAnsi="Simsun"/>
          <w:color w:val="000000"/>
          <w:sz w:val="21"/>
          <w:szCs w:val="21"/>
        </w:rPr>
        <w:t>是我们的服务宗旨，</w:t>
      </w:r>
      <w:r>
        <w:rPr>
          <w:rFonts w:ascii="Simsun" w:hAnsi="Simsun"/>
          <w:color w:val="000000"/>
          <w:sz w:val="21"/>
          <w:szCs w:val="21"/>
        </w:rPr>
        <w:t>“</w:t>
      </w:r>
      <w:r>
        <w:rPr>
          <w:rFonts w:ascii="Simsun" w:hAnsi="Simsun"/>
          <w:color w:val="000000"/>
          <w:sz w:val="21"/>
          <w:szCs w:val="21"/>
        </w:rPr>
        <w:t>为您想得远、做得全</w:t>
      </w:r>
      <w:r>
        <w:rPr>
          <w:rFonts w:ascii="Simsun" w:hAnsi="Simsun"/>
          <w:color w:val="000000"/>
          <w:sz w:val="21"/>
          <w:szCs w:val="21"/>
        </w:rPr>
        <w:t>;</w:t>
      </w:r>
      <w:r>
        <w:rPr>
          <w:rFonts w:ascii="Simsun" w:hAnsi="Simsun"/>
          <w:color w:val="000000"/>
          <w:sz w:val="21"/>
          <w:szCs w:val="21"/>
        </w:rPr>
        <w:t>我用心、您放心</w:t>
      </w:r>
      <w:r>
        <w:rPr>
          <w:rFonts w:ascii="Simsun" w:hAnsi="Simsun"/>
          <w:color w:val="000000"/>
          <w:sz w:val="21"/>
          <w:szCs w:val="21"/>
        </w:rPr>
        <w:t>”</w:t>
      </w:r>
      <w:r>
        <w:rPr>
          <w:rFonts w:ascii="Simsun" w:hAnsi="Simsun"/>
          <w:color w:val="000000"/>
          <w:sz w:val="21"/>
          <w:szCs w:val="21"/>
        </w:rPr>
        <w:t>是我们的服务目标，希望通过我们的服务能免除您及贵单位的后顾之忧，最大限度地发挥您所购买的设备的效能</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五、备注：</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为了您的合法权益受保护，避免不必的损失。对下列原因导致产品故障或损坏将无法享受免费保修，您可选择有偿服务。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lastRenderedPageBreak/>
        <w:t>1</w:t>
      </w:r>
      <w:r>
        <w:rPr>
          <w:rFonts w:ascii="Simsun" w:hAnsi="Simsun"/>
          <w:color w:val="000000"/>
          <w:sz w:val="21"/>
          <w:szCs w:val="21"/>
        </w:rPr>
        <w:t>、您的设备超出保修期时</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、因未按说明书要求错误安装及使用造成的设备损坏</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3</w:t>
      </w:r>
      <w:r>
        <w:rPr>
          <w:rFonts w:ascii="Simsun" w:hAnsi="Simsun"/>
          <w:color w:val="000000"/>
          <w:sz w:val="21"/>
          <w:szCs w:val="21"/>
        </w:rPr>
        <w:t>、您的设备经过非授权维修人员修过</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4</w:t>
      </w:r>
      <w:r>
        <w:rPr>
          <w:rFonts w:ascii="Simsun" w:hAnsi="Simsun"/>
          <w:color w:val="000000"/>
          <w:sz w:val="21"/>
          <w:szCs w:val="21"/>
        </w:rPr>
        <w:t>、您的设备使用非标准或未公开发行的软件或其它未经我司认证的非标准扩展部件，以及其他如自然灾害等不可抗力的原因造成的损坏。</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为了保证您的权益，我公司将提供更优秀的售后服务，欢迎您对我们的工作进行监督，提供宝贵意见。</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真诚希望我们的服务让您更加满意。</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 </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【范文三】</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XXXXX</w:t>
      </w:r>
      <w:r>
        <w:rPr>
          <w:rFonts w:ascii="Simsun" w:hAnsi="Simsun"/>
          <w:color w:val="000000"/>
          <w:sz w:val="21"/>
          <w:szCs w:val="21"/>
        </w:rPr>
        <w:t>科技有限公司为创造品牌，提高企业知名度，树立企业形象，本着</w:t>
      </w:r>
      <w:r>
        <w:rPr>
          <w:rFonts w:ascii="Simsun" w:hAnsi="Simsun"/>
          <w:color w:val="000000"/>
          <w:sz w:val="21"/>
          <w:szCs w:val="21"/>
        </w:rPr>
        <w:t>“</w:t>
      </w:r>
      <w:r>
        <w:rPr>
          <w:rFonts w:ascii="Simsun" w:hAnsi="Simsun"/>
          <w:color w:val="000000"/>
          <w:sz w:val="21"/>
          <w:szCs w:val="21"/>
        </w:rPr>
        <w:t>一切追求高质量，用户满意为宗旨</w:t>
      </w:r>
      <w:r>
        <w:rPr>
          <w:rFonts w:ascii="Simsun" w:hAnsi="Simsun"/>
          <w:color w:val="000000"/>
          <w:sz w:val="21"/>
          <w:szCs w:val="21"/>
        </w:rPr>
        <w:t>”</w:t>
      </w:r>
      <w:r>
        <w:rPr>
          <w:rFonts w:ascii="Simsun" w:hAnsi="Simsun"/>
          <w:color w:val="000000"/>
          <w:sz w:val="21"/>
          <w:szCs w:val="21"/>
        </w:rPr>
        <w:t>的精神，确保</w:t>
      </w:r>
      <w:r>
        <w:rPr>
          <w:rFonts w:ascii="Simsun" w:hAnsi="Simsun"/>
          <w:color w:val="000000"/>
          <w:sz w:val="21"/>
          <w:szCs w:val="21"/>
        </w:rPr>
        <w:t>XXXXX</w:t>
      </w:r>
      <w:r>
        <w:rPr>
          <w:rFonts w:ascii="Simsun" w:hAnsi="Simsun"/>
          <w:color w:val="000000"/>
          <w:sz w:val="21"/>
          <w:szCs w:val="21"/>
        </w:rPr>
        <w:t>系统稳定安全运行的原则向您郑重承诺：</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凡购买</w:t>
      </w:r>
      <w:r>
        <w:rPr>
          <w:rFonts w:ascii="Simsun" w:hAnsi="Simsun"/>
          <w:color w:val="000000"/>
          <w:sz w:val="21"/>
          <w:szCs w:val="21"/>
        </w:rPr>
        <w:t>XXXXX</w:t>
      </w:r>
      <w:r>
        <w:rPr>
          <w:rFonts w:ascii="Simsun" w:hAnsi="Simsun"/>
          <w:color w:val="000000"/>
          <w:sz w:val="21"/>
          <w:szCs w:val="21"/>
        </w:rPr>
        <w:t>系统，成都腾友科技有限公司提供的售后服务如下：</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技术支持服务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提供的技术支持服务包括电话支持、远程支持及现场支持三种服务，用于协助用户或经销商保障系统的问题及时得到解决。</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w:t>
      </w:r>
      <w:r>
        <w:rPr>
          <w:rFonts w:ascii="Simsun" w:hAnsi="Simsun"/>
          <w:color w:val="000000"/>
          <w:sz w:val="21"/>
          <w:szCs w:val="21"/>
        </w:rPr>
        <w:t>电话支持：用户在使用系统的过程中产生的故障类及非故障类问题，均提供电话咨询服务，国家法定工作日，每天</w:t>
      </w:r>
      <w:r>
        <w:rPr>
          <w:rFonts w:ascii="Simsun" w:hAnsi="Simsun"/>
          <w:color w:val="000000"/>
          <w:sz w:val="21"/>
          <w:szCs w:val="21"/>
        </w:rPr>
        <w:t>8</w:t>
      </w:r>
      <w:r>
        <w:rPr>
          <w:rFonts w:ascii="Simsun" w:hAnsi="Simsun"/>
          <w:color w:val="000000"/>
          <w:sz w:val="21"/>
          <w:szCs w:val="21"/>
        </w:rPr>
        <w:t>小时服务方式。</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w:t>
      </w:r>
      <w:r>
        <w:rPr>
          <w:rFonts w:ascii="Simsun" w:hAnsi="Simsun"/>
          <w:color w:val="000000"/>
          <w:sz w:val="21"/>
          <w:szCs w:val="21"/>
        </w:rPr>
        <w:t>远程支持：通过网络远程协助，解决系统售后问题。</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w:t>
      </w:r>
      <w:r>
        <w:rPr>
          <w:rFonts w:ascii="Simsun" w:hAnsi="Simsun"/>
          <w:color w:val="000000"/>
          <w:sz w:val="21"/>
          <w:szCs w:val="21"/>
        </w:rPr>
        <w:t>现场支持：如果不能通过电话支持服务和远程支持服务解决系统发生的技术故障，经双方商议确认需要进行现场支持，公司将派人赴现场协助用户排除故障。</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资料服务</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随时更新产品升级资讯及相关技术问题处理解决方案。同时，通过电子邮件或邮寄方式，向用户发放技术资料及产品解决方案，让用户及时了解产品最新技术及学习产品使用操作技巧。</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lastRenderedPageBreak/>
        <w:t>售后服务收费及相应其它补充条款：</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1</w:t>
      </w:r>
      <w:r>
        <w:rPr>
          <w:rFonts w:ascii="Simsun" w:hAnsi="Simsun"/>
          <w:color w:val="000000"/>
          <w:sz w:val="21"/>
          <w:szCs w:val="21"/>
        </w:rPr>
        <w:t>、</w:t>
      </w:r>
      <w:r>
        <w:rPr>
          <w:rFonts w:ascii="Simsun" w:hAnsi="Simsun"/>
          <w:color w:val="000000"/>
          <w:sz w:val="21"/>
          <w:szCs w:val="21"/>
        </w:rPr>
        <w:t>XXXXX</w:t>
      </w:r>
      <w:r>
        <w:rPr>
          <w:rFonts w:ascii="Simsun" w:hAnsi="Simsun"/>
          <w:color w:val="000000"/>
          <w:sz w:val="21"/>
          <w:szCs w:val="21"/>
        </w:rPr>
        <w:t>系统一次购买，软件终身享受免费售后服务</w:t>
      </w:r>
      <w:r>
        <w:rPr>
          <w:rFonts w:ascii="Simsun" w:hAnsi="Simsun"/>
          <w:color w:val="000000"/>
          <w:sz w:val="21"/>
          <w:szCs w:val="21"/>
        </w:rPr>
        <w:t>!</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w:t>
      </w:r>
      <w:r>
        <w:rPr>
          <w:rFonts w:ascii="Simsun" w:hAnsi="Simsun"/>
          <w:color w:val="000000"/>
          <w:sz w:val="21"/>
          <w:szCs w:val="21"/>
        </w:rPr>
        <w:t>、应用培训，公司将为经销商或最终客户提供系统使用说明书，提供产品的操作使用培训，直到用户熟练掌握系统操作及日常维护技巧。</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3</w:t>
      </w:r>
      <w:r>
        <w:rPr>
          <w:rFonts w:ascii="Simsun" w:hAnsi="Simsun"/>
          <w:color w:val="000000"/>
          <w:sz w:val="21"/>
          <w:szCs w:val="21"/>
        </w:rPr>
        <w:t>、售后故障响应时间，工作日内为</w:t>
      </w:r>
      <w:r>
        <w:rPr>
          <w:rFonts w:ascii="Simsun" w:hAnsi="Simsun"/>
          <w:color w:val="000000"/>
          <w:sz w:val="21"/>
          <w:szCs w:val="21"/>
        </w:rPr>
        <w:t>24</w:t>
      </w:r>
      <w:r>
        <w:rPr>
          <w:rFonts w:ascii="Simsun" w:hAnsi="Simsun"/>
          <w:color w:val="000000"/>
          <w:sz w:val="21"/>
          <w:szCs w:val="21"/>
        </w:rPr>
        <w:t>小时之内，节假日</w:t>
      </w:r>
      <w:r>
        <w:rPr>
          <w:rFonts w:ascii="Simsun" w:hAnsi="Simsun"/>
          <w:color w:val="000000"/>
          <w:sz w:val="21"/>
          <w:szCs w:val="21"/>
        </w:rPr>
        <w:t>48</w:t>
      </w:r>
      <w:r>
        <w:rPr>
          <w:rFonts w:ascii="Simsun" w:hAnsi="Simsun"/>
          <w:color w:val="000000"/>
          <w:sz w:val="21"/>
          <w:szCs w:val="21"/>
        </w:rPr>
        <w:t>小时内。</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4</w:t>
      </w:r>
      <w:r>
        <w:rPr>
          <w:rFonts w:ascii="Simsun" w:hAnsi="Simsun"/>
          <w:color w:val="000000"/>
          <w:sz w:val="21"/>
          <w:szCs w:val="21"/>
        </w:rPr>
        <w:t>、产品硬件如智能门锁，</w:t>
      </w:r>
      <w:r>
        <w:rPr>
          <w:rFonts w:ascii="Simsun" w:hAnsi="Simsun"/>
          <w:color w:val="000000"/>
          <w:sz w:val="21"/>
          <w:szCs w:val="21"/>
        </w:rPr>
        <w:t>LED</w:t>
      </w:r>
      <w:r>
        <w:rPr>
          <w:rFonts w:ascii="Simsun" w:hAnsi="Simsun"/>
          <w:color w:val="000000"/>
          <w:sz w:val="21"/>
          <w:szCs w:val="21"/>
        </w:rPr>
        <w:t>屏，刷卡机等。三个月内出现硬件故障，公司免费更换，一年以内，免费维修。一年以上硬件出现故障的，根据合同单价进行相应的维修收费或者更换。</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XXXXX</w:t>
      </w:r>
      <w:r>
        <w:rPr>
          <w:rFonts w:ascii="Simsun" w:hAnsi="Simsun"/>
          <w:color w:val="000000"/>
          <w:sz w:val="21"/>
          <w:szCs w:val="21"/>
        </w:rPr>
        <w:t>系统官方网站</w:t>
      </w:r>
    </w:p>
    <w:p w:rsidR="00FE1F9E" w:rsidRDefault="00FE1F9E" w:rsidP="00FE1F9E">
      <w:pPr>
        <w:pStyle w:val="a3"/>
        <w:shd w:val="clear" w:color="auto" w:fill="FAFAFA"/>
        <w:spacing w:before="0" w:beforeAutospacing="0" w:after="225" w:afterAutospacing="0" w:line="390" w:lineRule="atLeast"/>
        <w:textAlignment w:val="baseline"/>
        <w:rPr>
          <w:rFonts w:ascii="Simsun" w:hAnsi="Simsun"/>
          <w:color w:val="000000"/>
          <w:sz w:val="21"/>
          <w:szCs w:val="21"/>
        </w:rPr>
      </w:pPr>
      <w:r>
        <w:rPr>
          <w:rFonts w:ascii="Simsun" w:hAnsi="Simsun"/>
          <w:color w:val="000000"/>
          <w:sz w:val="21"/>
          <w:szCs w:val="21"/>
        </w:rPr>
        <w:t>2011</w:t>
      </w:r>
      <w:r>
        <w:rPr>
          <w:rFonts w:ascii="Simsun" w:hAnsi="Simsun"/>
          <w:color w:val="000000"/>
          <w:sz w:val="21"/>
          <w:szCs w:val="21"/>
        </w:rPr>
        <w:t>年</w:t>
      </w:r>
      <w:r>
        <w:rPr>
          <w:rFonts w:ascii="Simsun" w:hAnsi="Simsun"/>
          <w:color w:val="000000"/>
          <w:sz w:val="21"/>
          <w:szCs w:val="21"/>
        </w:rPr>
        <w:t>1</w:t>
      </w:r>
      <w:r>
        <w:rPr>
          <w:rFonts w:ascii="Simsun" w:hAnsi="Simsun"/>
          <w:color w:val="000000"/>
          <w:sz w:val="21"/>
          <w:szCs w:val="21"/>
        </w:rPr>
        <w:t>月</w:t>
      </w:r>
      <w:r>
        <w:rPr>
          <w:rFonts w:ascii="Simsun" w:hAnsi="Simsun"/>
          <w:color w:val="000000"/>
          <w:sz w:val="21"/>
          <w:szCs w:val="21"/>
        </w:rPr>
        <w:t>20</w:t>
      </w:r>
      <w:r>
        <w:rPr>
          <w:rFonts w:ascii="Simsun" w:hAnsi="Simsun"/>
          <w:color w:val="000000"/>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13361"/>
    <w:rsid w:val="00323B43"/>
    <w:rsid w:val="003D37D8"/>
    <w:rsid w:val="00426133"/>
    <w:rsid w:val="004358AB"/>
    <w:rsid w:val="008B7726"/>
    <w:rsid w:val="00D31D50"/>
    <w:rsid w:val="00FE1F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E1F9E"/>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FE1F9E"/>
    <w:rPr>
      <w:b/>
      <w:bCs/>
    </w:rPr>
  </w:style>
  <w:style w:type="character" w:styleId="a5">
    <w:name w:val="Hyperlink"/>
    <w:basedOn w:val="a0"/>
    <w:uiPriority w:val="99"/>
    <w:semiHidden/>
    <w:unhideWhenUsed/>
    <w:rsid w:val="00FE1F9E"/>
    <w:rPr>
      <w:color w:val="0000FF"/>
      <w:u w:val="single"/>
    </w:rPr>
  </w:style>
  <w:style w:type="character" w:customStyle="1" w:styleId="apple-converted-space">
    <w:name w:val="apple-converted-space"/>
    <w:basedOn w:val="a0"/>
    <w:rsid w:val="00FE1F9E"/>
  </w:style>
</w:styles>
</file>

<file path=word/webSettings.xml><?xml version="1.0" encoding="utf-8"?>
<w:webSettings xmlns:r="http://schemas.openxmlformats.org/officeDocument/2006/relationships" xmlns:w="http://schemas.openxmlformats.org/wordprocessingml/2006/main">
  <w:divs>
    <w:div w:id="145706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an4.net/" TargetMode="External"/><Relationship Id="rId5" Type="http://schemas.openxmlformats.org/officeDocument/2006/relationships/hyperlink" Target="http://www.mian4.net/" TargetMode="External"/><Relationship Id="rId4" Type="http://schemas.openxmlformats.org/officeDocument/2006/relationships/hyperlink" Target="http://www.mian4.net/mianshiwent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673</Words>
  <Characters>3840</Characters>
  <Application>Microsoft Office Word</Application>
  <DocSecurity>0</DocSecurity>
  <Lines>32</Lines>
  <Paragraphs>9</Paragraphs>
  <ScaleCrop>false</ScaleCrop>
  <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clf2015</cp:lastModifiedBy>
  <cp:revision>2</cp:revision>
  <dcterms:created xsi:type="dcterms:W3CDTF">2008-09-11T17:20:00Z</dcterms:created>
  <dcterms:modified xsi:type="dcterms:W3CDTF">2015-09-23T02:24:00Z</dcterms:modified>
</cp:coreProperties>
</file>